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3F0" w:rsidRDefault="008053F0" w:rsidP="00135732">
      <w:pPr>
        <w:spacing w:after="0"/>
        <w:jc w:val="center"/>
        <w:rPr>
          <w:rFonts w:ascii="Times New Roman" w:hAnsi="Times New Roman" w:cs="Times New Roman"/>
          <w:b/>
        </w:rPr>
      </w:pPr>
    </w:p>
    <w:p w:rsidR="008053F0" w:rsidRDefault="008053F0" w:rsidP="00135732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8407618"/>
            <wp:effectExtent l="19050" t="0" r="3175" b="0"/>
            <wp:docPr id="4" name="Рисунок 4" descr="C:\Users\uz er\Downloads\приказ-№-99-од-от-27.06.2022-о-создании-комиссии-по-противодействию-коррупци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 er\Downloads\приказ-№-99-од-от-27.06.2022-о-создании-комиссии-по-противодействию-коррупции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3F0" w:rsidRDefault="008053F0" w:rsidP="00135732">
      <w:pPr>
        <w:spacing w:after="0"/>
        <w:jc w:val="center"/>
        <w:rPr>
          <w:rFonts w:ascii="Times New Roman" w:hAnsi="Times New Roman" w:cs="Times New Roman"/>
          <w:b/>
        </w:rPr>
      </w:pPr>
    </w:p>
    <w:p w:rsidR="008053F0" w:rsidRDefault="008053F0" w:rsidP="00135732">
      <w:pPr>
        <w:spacing w:after="0"/>
        <w:jc w:val="center"/>
        <w:rPr>
          <w:rFonts w:ascii="Times New Roman" w:hAnsi="Times New Roman" w:cs="Times New Roman"/>
          <w:b/>
        </w:rPr>
      </w:pPr>
    </w:p>
    <w:p w:rsidR="008053F0" w:rsidRDefault="008053F0" w:rsidP="00135732">
      <w:pPr>
        <w:spacing w:after="0"/>
        <w:jc w:val="center"/>
        <w:rPr>
          <w:rFonts w:ascii="Times New Roman" w:hAnsi="Times New Roman" w:cs="Times New Roman"/>
          <w:b/>
        </w:rPr>
      </w:pPr>
    </w:p>
    <w:p w:rsidR="008053F0" w:rsidRDefault="008053F0" w:rsidP="00135732">
      <w:pPr>
        <w:spacing w:after="0"/>
        <w:jc w:val="center"/>
        <w:rPr>
          <w:rFonts w:ascii="Times New Roman" w:hAnsi="Times New Roman" w:cs="Times New Roman"/>
          <w:b/>
        </w:rPr>
      </w:pPr>
    </w:p>
    <w:p w:rsidR="008053F0" w:rsidRDefault="008053F0" w:rsidP="00135732">
      <w:pPr>
        <w:spacing w:after="0"/>
        <w:jc w:val="center"/>
        <w:rPr>
          <w:rFonts w:ascii="Times New Roman" w:hAnsi="Times New Roman" w:cs="Times New Roman"/>
          <w:b/>
        </w:rPr>
      </w:pPr>
    </w:p>
    <w:p w:rsidR="008053F0" w:rsidRDefault="008053F0" w:rsidP="00135732">
      <w:pPr>
        <w:spacing w:after="0"/>
        <w:jc w:val="center"/>
        <w:rPr>
          <w:rFonts w:ascii="Times New Roman" w:hAnsi="Times New Roman" w:cs="Times New Roman"/>
          <w:b/>
        </w:rPr>
      </w:pPr>
    </w:p>
    <w:p w:rsidR="008053F0" w:rsidRDefault="008053F0" w:rsidP="00135732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8162993"/>
            <wp:effectExtent l="19050" t="0" r="3175" b="0"/>
            <wp:docPr id="5" name="Рисунок 5" descr="C:\Users\uz er\Pictures\2024-04-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 er\Pictures\2024-04-24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3F0" w:rsidRDefault="008053F0" w:rsidP="00135732">
      <w:pPr>
        <w:spacing w:after="0"/>
        <w:jc w:val="center"/>
        <w:rPr>
          <w:rFonts w:ascii="Times New Roman" w:hAnsi="Times New Roman" w:cs="Times New Roman"/>
          <w:b/>
        </w:rPr>
      </w:pPr>
    </w:p>
    <w:p w:rsidR="008053F0" w:rsidRDefault="008053F0" w:rsidP="00135732">
      <w:pPr>
        <w:spacing w:after="0"/>
        <w:jc w:val="center"/>
        <w:rPr>
          <w:rFonts w:ascii="Times New Roman" w:hAnsi="Times New Roman" w:cs="Times New Roman"/>
          <w:b/>
        </w:rPr>
      </w:pPr>
    </w:p>
    <w:p w:rsidR="008053F0" w:rsidRDefault="008053F0" w:rsidP="00135732">
      <w:pPr>
        <w:spacing w:after="0"/>
        <w:jc w:val="center"/>
        <w:rPr>
          <w:rFonts w:ascii="Times New Roman" w:hAnsi="Times New Roman" w:cs="Times New Roman"/>
          <w:b/>
        </w:rPr>
      </w:pPr>
    </w:p>
    <w:p w:rsidR="008053F0" w:rsidRDefault="008053F0" w:rsidP="00135732">
      <w:pPr>
        <w:spacing w:after="0"/>
        <w:jc w:val="center"/>
        <w:rPr>
          <w:rFonts w:ascii="Times New Roman" w:hAnsi="Times New Roman" w:cs="Times New Roman"/>
          <w:b/>
        </w:rPr>
      </w:pPr>
    </w:p>
    <w:p w:rsidR="008053F0" w:rsidRDefault="008053F0" w:rsidP="00135732">
      <w:pPr>
        <w:spacing w:after="0"/>
        <w:jc w:val="center"/>
        <w:rPr>
          <w:rFonts w:ascii="Times New Roman" w:hAnsi="Times New Roman" w:cs="Times New Roman"/>
          <w:b/>
        </w:rPr>
      </w:pPr>
    </w:p>
    <w:p w:rsidR="008053F0" w:rsidRDefault="008053F0" w:rsidP="00135732">
      <w:pPr>
        <w:spacing w:after="0"/>
        <w:jc w:val="center"/>
        <w:rPr>
          <w:rFonts w:ascii="Times New Roman" w:hAnsi="Times New Roman" w:cs="Times New Roman"/>
          <w:b/>
        </w:rPr>
      </w:pPr>
    </w:p>
    <w:p w:rsidR="00135732" w:rsidRPr="005F7803" w:rsidRDefault="00135732" w:rsidP="00135732">
      <w:pPr>
        <w:spacing w:after="0"/>
        <w:jc w:val="center"/>
        <w:rPr>
          <w:rFonts w:ascii="Times New Roman" w:hAnsi="Times New Roman" w:cs="Times New Roman"/>
          <w:b/>
        </w:rPr>
      </w:pPr>
      <w:r w:rsidRPr="005F7803">
        <w:rPr>
          <w:rFonts w:ascii="Times New Roman" w:hAnsi="Times New Roman" w:cs="Times New Roman"/>
          <w:b/>
        </w:rPr>
        <w:lastRenderedPageBreak/>
        <w:t>1.Общие положения</w:t>
      </w:r>
    </w:p>
    <w:p w:rsidR="00135732" w:rsidRDefault="00135732" w:rsidP="00135732">
      <w:pPr>
        <w:spacing w:after="0"/>
        <w:jc w:val="both"/>
        <w:rPr>
          <w:rFonts w:ascii="Times New Roman" w:hAnsi="Times New Roman" w:cs="Times New Roman"/>
        </w:rPr>
      </w:pPr>
    </w:p>
    <w:p w:rsidR="007147E5" w:rsidRPr="005F7803" w:rsidRDefault="007147E5" w:rsidP="007147E5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135732" w:rsidRPr="005F7803">
        <w:rPr>
          <w:rFonts w:ascii="Times New Roman" w:hAnsi="Times New Roman" w:cs="Times New Roman"/>
        </w:rPr>
        <w:t xml:space="preserve">1.1.Настоящее Положение о комиссии по противодействию коррупции </w:t>
      </w:r>
      <w:r w:rsidRPr="005F7803">
        <w:rPr>
          <w:rFonts w:ascii="Times New Roman" w:hAnsi="Times New Roman" w:cs="Times New Roman"/>
        </w:rPr>
        <w:t>муниципального автономного образовательного учреждения  дошкольного  образования   детей  детский сад общеразвивающего вида с приоритетным осуществлением физического развития детей «Сказка» (далее - Положение о комиссии) разработано в соответствии:</w:t>
      </w:r>
    </w:p>
    <w:p w:rsidR="007147E5" w:rsidRPr="005F7803" w:rsidRDefault="007147E5" w:rsidP="007147E5">
      <w:pPr>
        <w:spacing w:after="0"/>
        <w:jc w:val="both"/>
        <w:rPr>
          <w:rFonts w:ascii="Times New Roman" w:hAnsi="Times New Roman" w:cs="Times New Roman"/>
        </w:rPr>
      </w:pPr>
      <w:r w:rsidRPr="005F7803">
        <w:rPr>
          <w:rFonts w:ascii="Times New Roman" w:hAnsi="Times New Roman" w:cs="Times New Roman"/>
        </w:rPr>
        <w:t>- с Конституцией Российской Федерации;</w:t>
      </w:r>
    </w:p>
    <w:p w:rsidR="007147E5" w:rsidRPr="005F7803" w:rsidRDefault="007147E5" w:rsidP="007147E5">
      <w:pPr>
        <w:spacing w:after="0"/>
        <w:jc w:val="both"/>
        <w:rPr>
          <w:rFonts w:ascii="Times New Roman" w:hAnsi="Times New Roman" w:cs="Times New Roman"/>
        </w:rPr>
      </w:pPr>
      <w:r w:rsidRPr="005F7803">
        <w:rPr>
          <w:rFonts w:ascii="Times New Roman" w:hAnsi="Times New Roman" w:cs="Times New Roman"/>
        </w:rPr>
        <w:t>- с Федеральным законом от 25.12.2008 г. № 273-ФЗ «О противодействии коррупции»;</w:t>
      </w:r>
    </w:p>
    <w:p w:rsidR="007147E5" w:rsidRPr="005F7803" w:rsidRDefault="007147E5" w:rsidP="007147E5">
      <w:pPr>
        <w:spacing w:after="0"/>
        <w:jc w:val="both"/>
        <w:rPr>
          <w:rFonts w:ascii="Times New Roman" w:hAnsi="Times New Roman" w:cs="Times New Roman"/>
        </w:rPr>
      </w:pPr>
      <w:r w:rsidRPr="005F7803">
        <w:rPr>
          <w:rFonts w:ascii="Times New Roman" w:hAnsi="Times New Roman" w:cs="Times New Roman"/>
        </w:rPr>
        <w:t>- иными нормативно-правовыми актами Российской Федерации.</w:t>
      </w:r>
    </w:p>
    <w:p w:rsidR="007147E5" w:rsidRPr="005F7803" w:rsidRDefault="007147E5" w:rsidP="007147E5">
      <w:pPr>
        <w:spacing w:after="0"/>
        <w:jc w:val="both"/>
        <w:rPr>
          <w:rFonts w:ascii="Times New Roman" w:hAnsi="Times New Roman" w:cs="Times New Roman"/>
        </w:rPr>
      </w:pPr>
      <w:r w:rsidRPr="005F7803">
        <w:rPr>
          <w:rFonts w:ascii="Times New Roman" w:hAnsi="Times New Roman" w:cs="Times New Roman"/>
        </w:rPr>
        <w:tab/>
        <w:t>1.2. Положение о комиссии определяет цели, порядок образования, работы и полномочия комиссии по противодействию коррупции.</w:t>
      </w:r>
    </w:p>
    <w:p w:rsidR="007147E5" w:rsidRPr="005F7803" w:rsidRDefault="007147E5" w:rsidP="007147E5">
      <w:pPr>
        <w:spacing w:after="0"/>
        <w:jc w:val="both"/>
        <w:rPr>
          <w:rFonts w:ascii="Times New Roman" w:hAnsi="Times New Roman" w:cs="Times New Roman"/>
        </w:rPr>
      </w:pPr>
      <w:r w:rsidRPr="005F7803">
        <w:rPr>
          <w:rFonts w:ascii="Times New Roman" w:hAnsi="Times New Roman" w:cs="Times New Roman"/>
        </w:rPr>
        <w:tab/>
        <w:t>1.3. Комиссия образовывается в целях:</w:t>
      </w:r>
    </w:p>
    <w:p w:rsidR="007147E5" w:rsidRPr="005F7803" w:rsidRDefault="007147E5" w:rsidP="007147E5">
      <w:pPr>
        <w:spacing w:after="0"/>
        <w:jc w:val="both"/>
        <w:rPr>
          <w:rFonts w:ascii="Times New Roman" w:hAnsi="Times New Roman" w:cs="Times New Roman"/>
        </w:rPr>
      </w:pPr>
      <w:r w:rsidRPr="005F7803">
        <w:rPr>
          <w:rFonts w:ascii="Times New Roman" w:hAnsi="Times New Roman" w:cs="Times New Roman"/>
        </w:rPr>
        <w:t>-выявления причин и условий, способствующих возникновению и распространению коррупции;</w:t>
      </w:r>
    </w:p>
    <w:p w:rsidR="007147E5" w:rsidRPr="005F7803" w:rsidRDefault="007147E5" w:rsidP="007147E5">
      <w:pPr>
        <w:spacing w:after="0"/>
        <w:jc w:val="both"/>
        <w:rPr>
          <w:rFonts w:ascii="Times New Roman" w:hAnsi="Times New Roman" w:cs="Times New Roman"/>
        </w:rPr>
      </w:pPr>
      <w:r w:rsidRPr="005F7803">
        <w:rPr>
          <w:rFonts w:ascii="Times New Roman" w:hAnsi="Times New Roman" w:cs="Times New Roman"/>
        </w:rPr>
        <w:t>-выработке и ре</w:t>
      </w:r>
      <w:r w:rsidR="002A4915" w:rsidRPr="005F7803">
        <w:rPr>
          <w:rFonts w:ascii="Times New Roman" w:hAnsi="Times New Roman" w:cs="Times New Roman"/>
        </w:rPr>
        <w:t>а</w:t>
      </w:r>
      <w:r w:rsidRPr="005F7803">
        <w:rPr>
          <w:rFonts w:ascii="Times New Roman" w:hAnsi="Times New Roman" w:cs="Times New Roman"/>
        </w:rPr>
        <w:t xml:space="preserve">лизации </w:t>
      </w:r>
      <w:r w:rsidR="002A4915" w:rsidRPr="005F7803">
        <w:rPr>
          <w:rFonts w:ascii="Times New Roman" w:hAnsi="Times New Roman" w:cs="Times New Roman"/>
        </w:rPr>
        <w:t xml:space="preserve"> системы мер, направленных на предупреждение и ликвидацию условий, порождающих, провоцирующих коррупцию во всех ее начинаниях;</w:t>
      </w:r>
    </w:p>
    <w:p w:rsidR="002A4915" w:rsidRPr="005F7803" w:rsidRDefault="002A4915" w:rsidP="007147E5">
      <w:pPr>
        <w:spacing w:after="0"/>
        <w:jc w:val="both"/>
        <w:rPr>
          <w:rFonts w:ascii="Times New Roman" w:hAnsi="Times New Roman" w:cs="Times New Roman"/>
        </w:rPr>
      </w:pPr>
      <w:r w:rsidRPr="005F7803">
        <w:rPr>
          <w:rFonts w:ascii="Times New Roman" w:hAnsi="Times New Roman" w:cs="Times New Roman"/>
        </w:rPr>
        <w:t>- недопущения в ДОУ возникновения причин и условий, порождающих коррупцию;</w:t>
      </w:r>
    </w:p>
    <w:p w:rsidR="002A4915" w:rsidRPr="005F7803" w:rsidRDefault="002A4915" w:rsidP="007147E5">
      <w:pPr>
        <w:spacing w:after="0"/>
        <w:jc w:val="both"/>
        <w:rPr>
          <w:rFonts w:ascii="Times New Roman" w:hAnsi="Times New Roman" w:cs="Times New Roman"/>
        </w:rPr>
      </w:pPr>
      <w:r w:rsidRPr="005F7803">
        <w:rPr>
          <w:rFonts w:ascii="Times New Roman" w:hAnsi="Times New Roman" w:cs="Times New Roman"/>
        </w:rPr>
        <w:t>- создание системы предупреждения коррупции в деятельности ДОУ;</w:t>
      </w:r>
    </w:p>
    <w:p w:rsidR="002A4915" w:rsidRPr="005F7803" w:rsidRDefault="002A4915" w:rsidP="007147E5">
      <w:pPr>
        <w:spacing w:after="0"/>
        <w:jc w:val="both"/>
        <w:rPr>
          <w:rFonts w:ascii="Times New Roman" w:hAnsi="Times New Roman" w:cs="Times New Roman"/>
        </w:rPr>
      </w:pPr>
      <w:r w:rsidRPr="005F7803">
        <w:rPr>
          <w:rFonts w:ascii="Times New Roman" w:hAnsi="Times New Roman" w:cs="Times New Roman"/>
        </w:rPr>
        <w:t>- повышения эффективности функционирования ДОУ за счет снижения рисков проявления коррупции;</w:t>
      </w:r>
    </w:p>
    <w:p w:rsidR="002A4915" w:rsidRPr="005F7803" w:rsidRDefault="002A4915" w:rsidP="007147E5">
      <w:pPr>
        <w:spacing w:after="0"/>
        <w:jc w:val="both"/>
        <w:rPr>
          <w:rFonts w:ascii="Times New Roman" w:hAnsi="Times New Roman" w:cs="Times New Roman"/>
        </w:rPr>
      </w:pPr>
      <w:r w:rsidRPr="005F7803">
        <w:rPr>
          <w:rFonts w:ascii="Times New Roman" w:hAnsi="Times New Roman" w:cs="Times New Roman"/>
        </w:rPr>
        <w:t>- предупреждения коррупционных правонарушений в ДОУ;</w:t>
      </w:r>
    </w:p>
    <w:p w:rsidR="002A4915" w:rsidRPr="005F7803" w:rsidRDefault="002A4915" w:rsidP="007147E5">
      <w:pPr>
        <w:spacing w:after="0"/>
        <w:jc w:val="both"/>
        <w:rPr>
          <w:rFonts w:ascii="Times New Roman" w:hAnsi="Times New Roman" w:cs="Times New Roman"/>
        </w:rPr>
      </w:pPr>
      <w:r w:rsidRPr="005F7803">
        <w:rPr>
          <w:rFonts w:ascii="Times New Roman" w:hAnsi="Times New Roman" w:cs="Times New Roman"/>
        </w:rPr>
        <w:t>- участия в пределах своих полномочий в реализации мероприятий по предупреждению коррупции в ДОУ;</w:t>
      </w:r>
    </w:p>
    <w:p w:rsidR="002A4915" w:rsidRPr="005F7803" w:rsidRDefault="002A4915" w:rsidP="007147E5">
      <w:pPr>
        <w:spacing w:after="0"/>
        <w:jc w:val="both"/>
        <w:rPr>
          <w:rFonts w:ascii="Times New Roman" w:hAnsi="Times New Roman" w:cs="Times New Roman"/>
        </w:rPr>
      </w:pPr>
      <w:r w:rsidRPr="005F7803">
        <w:rPr>
          <w:rFonts w:ascii="Times New Roman" w:hAnsi="Times New Roman" w:cs="Times New Roman"/>
        </w:rPr>
        <w:t>- подготовке предложений по совершенствованию правового регулирования вопроса противодействия коррупции.</w:t>
      </w:r>
    </w:p>
    <w:p w:rsidR="002A4915" w:rsidRDefault="002A4915" w:rsidP="007147E5">
      <w:pPr>
        <w:spacing w:after="0"/>
        <w:jc w:val="both"/>
        <w:rPr>
          <w:rFonts w:ascii="Times New Roman" w:hAnsi="Times New Roman" w:cs="Times New Roman"/>
        </w:rPr>
      </w:pPr>
      <w:r w:rsidRPr="005F7803">
        <w:rPr>
          <w:rFonts w:ascii="Times New Roman" w:hAnsi="Times New Roman" w:cs="Times New Roman"/>
        </w:rPr>
        <w:tab/>
        <w:t>1.4. Деятельность Комиссии осуществляется в соответствии</w:t>
      </w:r>
      <w:r>
        <w:rPr>
          <w:rFonts w:ascii="Times New Roman" w:hAnsi="Times New Roman" w:cs="Times New Roman"/>
        </w:rPr>
        <w:t xml:space="preserve"> с настоящим Положение о комиссии.</w:t>
      </w:r>
    </w:p>
    <w:p w:rsidR="002A4915" w:rsidRDefault="002A4915" w:rsidP="007147E5">
      <w:pPr>
        <w:spacing w:after="0"/>
        <w:jc w:val="both"/>
        <w:rPr>
          <w:rFonts w:ascii="Times New Roman" w:hAnsi="Times New Roman" w:cs="Times New Roman"/>
        </w:rPr>
      </w:pPr>
    </w:p>
    <w:p w:rsidR="002A4915" w:rsidRPr="005F7803" w:rsidRDefault="002A4915" w:rsidP="002A4915">
      <w:pPr>
        <w:spacing w:after="0"/>
        <w:jc w:val="center"/>
        <w:rPr>
          <w:rFonts w:ascii="Times New Roman" w:hAnsi="Times New Roman" w:cs="Times New Roman"/>
          <w:b/>
        </w:rPr>
      </w:pPr>
      <w:r w:rsidRPr="005F7803">
        <w:rPr>
          <w:rFonts w:ascii="Times New Roman" w:hAnsi="Times New Roman" w:cs="Times New Roman"/>
          <w:b/>
        </w:rPr>
        <w:t>2. Порядок образования комиссии</w:t>
      </w:r>
    </w:p>
    <w:p w:rsidR="006425A3" w:rsidRDefault="006425A3" w:rsidP="006425A3">
      <w:pPr>
        <w:spacing w:after="0"/>
        <w:ind w:left="706"/>
        <w:jc w:val="both"/>
        <w:rPr>
          <w:rFonts w:ascii="Times New Roman" w:hAnsi="Times New Roman" w:cs="Times New Roman"/>
        </w:rPr>
      </w:pPr>
    </w:p>
    <w:p w:rsidR="006425A3" w:rsidRPr="006425A3" w:rsidRDefault="002A4915" w:rsidP="005F7803">
      <w:pPr>
        <w:pStyle w:val="a4"/>
        <w:numPr>
          <w:ilvl w:val="1"/>
          <w:numId w:val="2"/>
        </w:numPr>
        <w:spacing w:after="0"/>
        <w:ind w:left="0" w:firstLine="706"/>
        <w:jc w:val="both"/>
        <w:rPr>
          <w:rFonts w:ascii="Times New Roman" w:hAnsi="Times New Roman" w:cs="Times New Roman"/>
        </w:rPr>
      </w:pPr>
      <w:r w:rsidRPr="006425A3">
        <w:rPr>
          <w:rFonts w:ascii="Times New Roman" w:hAnsi="Times New Roman" w:cs="Times New Roman"/>
        </w:rPr>
        <w:t>Комиссии является постоянно действующим коллегиальным органом, образованным для ре</w:t>
      </w:r>
      <w:r w:rsidR="006425A3" w:rsidRPr="006425A3">
        <w:rPr>
          <w:rFonts w:ascii="Times New Roman" w:hAnsi="Times New Roman" w:cs="Times New Roman"/>
        </w:rPr>
        <w:t>а</w:t>
      </w:r>
      <w:r w:rsidRPr="006425A3">
        <w:rPr>
          <w:rFonts w:ascii="Times New Roman" w:hAnsi="Times New Roman" w:cs="Times New Roman"/>
        </w:rPr>
        <w:t xml:space="preserve">лизации целей, указанных в пункте </w:t>
      </w:r>
      <w:r w:rsidR="006425A3" w:rsidRPr="006425A3">
        <w:rPr>
          <w:rFonts w:ascii="Times New Roman" w:hAnsi="Times New Roman" w:cs="Times New Roman"/>
        </w:rPr>
        <w:t xml:space="preserve"> 1.3. настоящего Положения о </w:t>
      </w:r>
      <w:r w:rsidR="006425A3">
        <w:rPr>
          <w:rFonts w:ascii="Times New Roman" w:hAnsi="Times New Roman" w:cs="Times New Roman"/>
        </w:rPr>
        <w:t>к</w:t>
      </w:r>
      <w:r w:rsidR="006425A3" w:rsidRPr="006425A3">
        <w:rPr>
          <w:rFonts w:ascii="Times New Roman" w:hAnsi="Times New Roman" w:cs="Times New Roman"/>
        </w:rPr>
        <w:t>омиссии.</w:t>
      </w:r>
    </w:p>
    <w:p w:rsidR="006425A3" w:rsidRDefault="006425A3" w:rsidP="006425A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2.2. Комиссия состоит из председателя, заместителя председателя, секретаря и членов комиссии.</w:t>
      </w:r>
    </w:p>
    <w:p w:rsidR="006425A3" w:rsidRDefault="006425A3" w:rsidP="006425A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2.3. Состав  комиссии утверждается локальным нормативным актом ДОУ. В состав комиссии включаются:</w:t>
      </w:r>
    </w:p>
    <w:p w:rsidR="006425A3" w:rsidRDefault="006425A3" w:rsidP="006425A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заместитель заведующего по воспитательно-методической работе;</w:t>
      </w:r>
    </w:p>
    <w:p w:rsidR="006425A3" w:rsidRDefault="006425A3" w:rsidP="006425A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заведующие корпусов;</w:t>
      </w:r>
    </w:p>
    <w:p w:rsidR="006425A3" w:rsidRPr="006425A3" w:rsidRDefault="006425A3" w:rsidP="006425A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делопроизводитель;</w:t>
      </w:r>
    </w:p>
    <w:p w:rsidR="006425A3" w:rsidRDefault="003772D7" w:rsidP="006425A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председатель профсоюзной организации.</w:t>
      </w:r>
    </w:p>
    <w:p w:rsidR="003772D7" w:rsidRDefault="003772D7" w:rsidP="006425A3">
      <w:pPr>
        <w:spacing w:after="0"/>
        <w:jc w:val="both"/>
        <w:rPr>
          <w:rFonts w:ascii="Times New Roman" w:hAnsi="Times New Roman" w:cs="Times New Roman"/>
        </w:rPr>
      </w:pPr>
    </w:p>
    <w:p w:rsidR="00A2071D" w:rsidRPr="005F7803" w:rsidRDefault="00A2071D" w:rsidP="00A2071D">
      <w:pPr>
        <w:spacing w:after="0"/>
        <w:jc w:val="center"/>
        <w:rPr>
          <w:rFonts w:ascii="Times New Roman" w:hAnsi="Times New Roman" w:cs="Times New Roman"/>
          <w:b/>
        </w:rPr>
      </w:pPr>
      <w:r w:rsidRPr="005F7803">
        <w:rPr>
          <w:rFonts w:ascii="Times New Roman" w:hAnsi="Times New Roman" w:cs="Times New Roman"/>
          <w:b/>
        </w:rPr>
        <w:t>3. Полномочия комиссии</w:t>
      </w:r>
    </w:p>
    <w:p w:rsidR="00A2071D" w:rsidRPr="005F7803" w:rsidRDefault="00A2071D" w:rsidP="00A2071D">
      <w:pPr>
        <w:spacing w:after="0"/>
        <w:jc w:val="center"/>
        <w:rPr>
          <w:rFonts w:ascii="Times New Roman" w:hAnsi="Times New Roman" w:cs="Times New Roman"/>
          <w:b/>
        </w:rPr>
      </w:pPr>
    </w:p>
    <w:p w:rsidR="00A2071D" w:rsidRDefault="00A2071D" w:rsidP="00A2071D">
      <w:pPr>
        <w:pStyle w:val="a4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Комиссия в пределах своих полномочий: </w:t>
      </w:r>
    </w:p>
    <w:p w:rsidR="00A2071D" w:rsidRDefault="00A2071D" w:rsidP="00A2071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разрабатывает и координирует мероприятия по предупреждению коррупции в ДОУ;</w:t>
      </w:r>
    </w:p>
    <w:p w:rsidR="00A2071D" w:rsidRDefault="00A2071D" w:rsidP="00A2071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рассматривает предложения от корпусов о мерах по предупреждению коррупции;</w:t>
      </w:r>
    </w:p>
    <w:p w:rsidR="00EA26DB" w:rsidRDefault="00EA26DB" w:rsidP="00A2071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рассматривает обращения работников</w:t>
      </w:r>
      <w:r w:rsidR="00B464EB">
        <w:rPr>
          <w:rFonts w:ascii="Times New Roman" w:hAnsi="Times New Roman" w:cs="Times New Roman"/>
        </w:rPr>
        <w:t xml:space="preserve"> о возникновении личной заинтересованности при исполнении должностных обязанностей, которая приводит или может привести к конфликту интересов;</w:t>
      </w:r>
    </w:p>
    <w:p w:rsidR="00A2071D" w:rsidRDefault="00A2071D" w:rsidP="00A2071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формирует перечень мероприятий для включения в план противодействия коррупции;</w:t>
      </w:r>
    </w:p>
    <w:p w:rsidR="00A2071D" w:rsidRDefault="00A2071D" w:rsidP="00A2071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обеспечивает контроль за реализацией плана противодействия коррупции;</w:t>
      </w:r>
    </w:p>
    <w:p w:rsidR="00A2071D" w:rsidRDefault="00A2071D" w:rsidP="00A2071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готовит предложения заведующему ДОУ  по внесению изменений в локальные нормативные акты в области противодействия коррупции;</w:t>
      </w:r>
    </w:p>
    <w:p w:rsidR="00A2071D" w:rsidRDefault="00A2071D" w:rsidP="00A2071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 изучает, анализирует и обобщает поступающие в комиссию документы и иные материалы о коррупции и противодействии коррупции</w:t>
      </w:r>
      <w:r w:rsidR="008053F0">
        <w:rPr>
          <w:rFonts w:ascii="Times New Roman" w:hAnsi="Times New Roman" w:cs="Times New Roman"/>
        </w:rPr>
        <w:t>, занимается урегулированием конфликтов</w:t>
      </w:r>
      <w:r>
        <w:rPr>
          <w:rFonts w:ascii="Times New Roman" w:hAnsi="Times New Roman" w:cs="Times New Roman"/>
        </w:rPr>
        <w:t xml:space="preserve"> и информирует заведующего ДОУ о результатах этой работы.</w:t>
      </w:r>
    </w:p>
    <w:p w:rsidR="00A2071D" w:rsidRDefault="00A2071D" w:rsidP="00A2071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3.2. Комиссия также рассматривает вопросы, связанные с совершенствованием организации работы по осуществлению закупок товаров, работ, услуг ДОУ.</w:t>
      </w:r>
    </w:p>
    <w:p w:rsidR="00A2071D" w:rsidRDefault="00A2071D" w:rsidP="00A2071D">
      <w:pPr>
        <w:spacing w:after="0"/>
        <w:jc w:val="both"/>
        <w:rPr>
          <w:rFonts w:ascii="Times New Roman" w:hAnsi="Times New Roman" w:cs="Times New Roman"/>
        </w:rPr>
      </w:pPr>
    </w:p>
    <w:p w:rsidR="00A2071D" w:rsidRPr="005F7803" w:rsidRDefault="00A2071D" w:rsidP="00A2071D">
      <w:pPr>
        <w:spacing w:after="0"/>
        <w:ind w:left="700"/>
        <w:jc w:val="center"/>
        <w:rPr>
          <w:rFonts w:ascii="Times New Roman" w:hAnsi="Times New Roman" w:cs="Times New Roman"/>
          <w:b/>
        </w:rPr>
      </w:pPr>
      <w:r w:rsidRPr="005F7803">
        <w:rPr>
          <w:rFonts w:ascii="Times New Roman" w:hAnsi="Times New Roman" w:cs="Times New Roman"/>
          <w:b/>
        </w:rPr>
        <w:t>4.Организация работы Комиссии</w:t>
      </w:r>
    </w:p>
    <w:p w:rsidR="00A2071D" w:rsidRDefault="00A2071D" w:rsidP="00A2071D">
      <w:pPr>
        <w:spacing w:after="0"/>
        <w:ind w:left="700"/>
        <w:jc w:val="center"/>
        <w:rPr>
          <w:rFonts w:ascii="Times New Roman" w:hAnsi="Times New Roman" w:cs="Times New Roman"/>
        </w:rPr>
      </w:pPr>
    </w:p>
    <w:p w:rsidR="00CC22C4" w:rsidRDefault="00A2071D" w:rsidP="005F7803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 Заседания Комиссии </w:t>
      </w:r>
      <w:proofErr w:type="gramStart"/>
      <w:r>
        <w:rPr>
          <w:rFonts w:ascii="Times New Roman" w:hAnsi="Times New Roman" w:cs="Times New Roman"/>
        </w:rPr>
        <w:t>проводятся</w:t>
      </w:r>
      <w:proofErr w:type="gramEnd"/>
      <w:r>
        <w:rPr>
          <w:rFonts w:ascii="Times New Roman" w:hAnsi="Times New Roman" w:cs="Times New Roman"/>
        </w:rPr>
        <w:t xml:space="preserve"> а соответствии с планом работы </w:t>
      </w:r>
      <w:r w:rsidR="00CC22C4">
        <w:rPr>
          <w:rFonts w:ascii="Times New Roman" w:hAnsi="Times New Roman" w:cs="Times New Roman"/>
        </w:rPr>
        <w:t xml:space="preserve">комиссии, но не реже одного раза в квартал. Председатель </w:t>
      </w:r>
      <w:r w:rsidR="0059600E">
        <w:rPr>
          <w:rFonts w:ascii="Times New Roman" w:hAnsi="Times New Roman" w:cs="Times New Roman"/>
        </w:rPr>
        <w:t>К</w:t>
      </w:r>
      <w:r w:rsidR="00CC22C4">
        <w:rPr>
          <w:rFonts w:ascii="Times New Roman" w:hAnsi="Times New Roman" w:cs="Times New Roman"/>
        </w:rPr>
        <w:t xml:space="preserve">омиссии, по мере необходимости, вправе </w:t>
      </w:r>
      <w:r w:rsidR="0059600E">
        <w:rPr>
          <w:rFonts w:ascii="Times New Roman" w:hAnsi="Times New Roman" w:cs="Times New Roman"/>
        </w:rPr>
        <w:t>созвать внеочередное заседание К</w:t>
      </w:r>
      <w:r w:rsidR="00CC22C4">
        <w:rPr>
          <w:rFonts w:ascii="Times New Roman" w:hAnsi="Times New Roman" w:cs="Times New Roman"/>
        </w:rPr>
        <w:t>омиссии. Заседания могут быть открытыми, так и закрытыми.</w:t>
      </w:r>
    </w:p>
    <w:p w:rsidR="00CC22C4" w:rsidRDefault="0059600E" w:rsidP="005F7803">
      <w:pPr>
        <w:spacing w:after="0"/>
        <w:ind w:firstLine="7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4.2. Председатель К</w:t>
      </w:r>
      <w:r w:rsidR="00CC22C4">
        <w:rPr>
          <w:rFonts w:ascii="Times New Roman" w:hAnsi="Times New Roman" w:cs="Times New Roman"/>
        </w:rPr>
        <w:t xml:space="preserve">омиссии осуществляет руководство деятельностью </w:t>
      </w:r>
      <w:r>
        <w:rPr>
          <w:rFonts w:ascii="Times New Roman" w:hAnsi="Times New Roman" w:cs="Times New Roman"/>
        </w:rPr>
        <w:t>К</w:t>
      </w:r>
      <w:r w:rsidR="00CC22C4">
        <w:rPr>
          <w:rFonts w:ascii="Times New Roman" w:hAnsi="Times New Roman" w:cs="Times New Roman"/>
        </w:rPr>
        <w:t>омиссии, организует  работу</w:t>
      </w:r>
      <w:r>
        <w:rPr>
          <w:rFonts w:ascii="Times New Roman" w:hAnsi="Times New Roman" w:cs="Times New Roman"/>
        </w:rPr>
        <w:t>К</w:t>
      </w:r>
      <w:r w:rsidR="00CC22C4">
        <w:rPr>
          <w:rFonts w:ascii="Times New Roman" w:hAnsi="Times New Roman" w:cs="Times New Roman"/>
        </w:rPr>
        <w:t xml:space="preserve">омиссии и проводит заседание </w:t>
      </w:r>
      <w:r>
        <w:rPr>
          <w:rFonts w:ascii="Times New Roman" w:hAnsi="Times New Roman" w:cs="Times New Roman"/>
        </w:rPr>
        <w:t>К</w:t>
      </w:r>
      <w:r w:rsidR="00CC22C4">
        <w:rPr>
          <w:rFonts w:ascii="Times New Roman" w:hAnsi="Times New Roman" w:cs="Times New Roman"/>
        </w:rPr>
        <w:t xml:space="preserve">омиссии, представляет </w:t>
      </w:r>
      <w:r>
        <w:rPr>
          <w:rFonts w:ascii="Times New Roman" w:hAnsi="Times New Roman" w:cs="Times New Roman"/>
        </w:rPr>
        <w:t>К</w:t>
      </w:r>
      <w:r w:rsidR="00CC22C4">
        <w:rPr>
          <w:rFonts w:ascii="Times New Roman" w:hAnsi="Times New Roman" w:cs="Times New Roman"/>
        </w:rPr>
        <w:t>омиссию в отношениях с органами государственной власти, органами местного самоуправления, организациями, общественными объединениями, со средствами массовой информации.</w:t>
      </w:r>
    </w:p>
    <w:p w:rsidR="00CC22C4" w:rsidRDefault="00CC22C4" w:rsidP="005F7803">
      <w:pPr>
        <w:spacing w:after="0"/>
        <w:ind w:firstLine="7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 На    период временного отсутствия председателя </w:t>
      </w:r>
      <w:r w:rsidR="0059600E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омиссии (отпуск, временная нетрудоспособность, командировка и т.п.) его обязанности исполняет заместитель председателя.</w:t>
      </w:r>
    </w:p>
    <w:p w:rsidR="00CC22C4" w:rsidRDefault="00CC22C4" w:rsidP="005F7803">
      <w:pPr>
        <w:spacing w:after="0"/>
        <w:ind w:firstLine="7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4.4. Секретарь </w:t>
      </w:r>
      <w:r w:rsidR="0059600E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омиссии отвечает за подготовку информационных материалов к заседанию комиссии, ведение протоколов заседаний </w:t>
      </w:r>
      <w:r w:rsidR="0059600E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омиссии, учет поступивших  документов, доведение копий протоколов заседаний </w:t>
      </w:r>
      <w:r w:rsidR="0059600E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омиссии до ее состава, а также выполняет поручения председателя комиссии, данные в пределах его полномочий.</w:t>
      </w:r>
    </w:p>
    <w:p w:rsidR="00CC22C4" w:rsidRDefault="00CC22C4" w:rsidP="005F7803">
      <w:pPr>
        <w:spacing w:after="0"/>
        <w:ind w:firstLine="7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4.5. На период временного отсутствия секретаря </w:t>
      </w:r>
      <w:r w:rsidR="0059600E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омиссии (</w:t>
      </w:r>
      <w:r w:rsidRPr="00CC22C4">
        <w:rPr>
          <w:rFonts w:ascii="Times New Roman" w:hAnsi="Times New Roman" w:cs="Times New Roman"/>
        </w:rPr>
        <w:t xml:space="preserve">отпуск, временная нетрудоспособность, командировка и т.п.) его обязанности </w:t>
      </w:r>
      <w:r>
        <w:rPr>
          <w:rFonts w:ascii="Times New Roman" w:hAnsi="Times New Roman" w:cs="Times New Roman"/>
        </w:rPr>
        <w:t>возлагаются на одного из членов комиссии.</w:t>
      </w:r>
    </w:p>
    <w:p w:rsidR="0059600E" w:rsidRDefault="00CC22C4" w:rsidP="005F7803">
      <w:pPr>
        <w:spacing w:after="0"/>
        <w:ind w:firstLine="7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4.6. </w:t>
      </w:r>
      <w:r w:rsidR="0059600E">
        <w:rPr>
          <w:rFonts w:ascii="Times New Roman" w:hAnsi="Times New Roman" w:cs="Times New Roman"/>
        </w:rPr>
        <w:t>Члены Комиссии осуществляют свои полномочия непосредственно, то есть без права их передачи иным лицам, в том числе и на время своего отсутствия.</w:t>
      </w:r>
    </w:p>
    <w:p w:rsidR="0059600E" w:rsidRDefault="0059600E" w:rsidP="005F7803">
      <w:pPr>
        <w:spacing w:after="0"/>
        <w:ind w:firstLine="7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4.7. Заседание Комиссии правомочно, если на нем присутствует более половины от общего числа членов комиссии.</w:t>
      </w:r>
    </w:p>
    <w:p w:rsidR="0059600E" w:rsidRDefault="0059600E" w:rsidP="005F7803">
      <w:pPr>
        <w:spacing w:after="0"/>
        <w:ind w:firstLine="7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4.8. Решения Комиссии принимаются простым большинством голосов присутствующих на  заседании членов комиссии</w:t>
      </w:r>
    </w:p>
    <w:p w:rsidR="00CC22C4" w:rsidRDefault="0059600E" w:rsidP="00A2071D">
      <w:pPr>
        <w:spacing w:after="0"/>
        <w:ind w:left="7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4.9. Члены Комиссии при принятии решений обладают равными правами.</w:t>
      </w:r>
    </w:p>
    <w:p w:rsidR="0059600E" w:rsidRDefault="0059600E" w:rsidP="00A2071D">
      <w:pPr>
        <w:spacing w:after="0"/>
        <w:ind w:left="7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4.10. При равенстве числа голосов голос председателя Комиссии является решающим.</w:t>
      </w:r>
    </w:p>
    <w:p w:rsidR="0059600E" w:rsidRDefault="0059600E" w:rsidP="005F7803">
      <w:pPr>
        <w:spacing w:after="0"/>
        <w:ind w:firstLine="7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4.11. Решения Комиссии оформляются протоколами, которые подписывают председательс</w:t>
      </w:r>
      <w:r w:rsidR="005C331B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вующий на заседании и секретарь комиссии.</w:t>
      </w:r>
    </w:p>
    <w:p w:rsidR="005C331B" w:rsidRDefault="005C331B" w:rsidP="005F7803">
      <w:pPr>
        <w:spacing w:after="0"/>
        <w:ind w:firstLine="7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4.12. Член Комиссии, не согласный с решением Комиссии, вправе в письменном виде изложить свое особое мнение, которое подлежит обязательному приобщению к протоколу заседания Комиссии. </w:t>
      </w:r>
    </w:p>
    <w:p w:rsidR="005C331B" w:rsidRDefault="005C331B" w:rsidP="005F7803">
      <w:pPr>
        <w:spacing w:after="0"/>
        <w:ind w:firstLine="7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4.13. Члены Комиссии добровольно принимают на себя обязательства о неразглашении сведений, затрагивающих честь и достоинство граждан, в другой конфиденциальной информации, которая рассматривается (рассматривалась) Комиссией.</w:t>
      </w:r>
    </w:p>
    <w:p w:rsidR="005C331B" w:rsidRDefault="005C331B" w:rsidP="005F7803">
      <w:pPr>
        <w:spacing w:after="0"/>
        <w:ind w:firstLine="7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4.14. Информация, полученная Комиссией в ходе ее работы, может быть использована только в порядке, предусмотренном федеральным законодательством об информации, информатизации и защите </w:t>
      </w:r>
      <w:r w:rsidR="00B15DDD">
        <w:rPr>
          <w:rFonts w:ascii="Times New Roman" w:hAnsi="Times New Roman" w:cs="Times New Roman"/>
        </w:rPr>
        <w:t>информации.</w:t>
      </w:r>
    </w:p>
    <w:p w:rsidR="00B15DDD" w:rsidRDefault="00B15DDD" w:rsidP="00A2071D">
      <w:pPr>
        <w:spacing w:after="0"/>
        <w:ind w:left="700"/>
        <w:jc w:val="both"/>
        <w:rPr>
          <w:rFonts w:ascii="Times New Roman" w:hAnsi="Times New Roman" w:cs="Times New Roman"/>
        </w:rPr>
      </w:pPr>
    </w:p>
    <w:p w:rsidR="00CC22C4" w:rsidRPr="00A2071D" w:rsidRDefault="00CC22C4" w:rsidP="00A2071D">
      <w:pPr>
        <w:spacing w:after="0"/>
        <w:ind w:left="700"/>
        <w:jc w:val="both"/>
        <w:rPr>
          <w:rFonts w:ascii="Times New Roman" w:hAnsi="Times New Roman" w:cs="Times New Roman"/>
        </w:rPr>
      </w:pPr>
    </w:p>
    <w:sectPr w:rsidR="00CC22C4" w:rsidRPr="00A2071D" w:rsidSect="005F780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13A7B"/>
    <w:multiLevelType w:val="hybridMultilevel"/>
    <w:tmpl w:val="7B46B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786604"/>
    <w:multiLevelType w:val="multilevel"/>
    <w:tmpl w:val="3E76B0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8" w:hanging="1800"/>
      </w:pPr>
      <w:rPr>
        <w:rFonts w:hint="default"/>
      </w:rPr>
    </w:lvl>
  </w:abstractNum>
  <w:abstractNum w:abstractNumId="2">
    <w:nsid w:val="41465A72"/>
    <w:multiLevelType w:val="hybridMultilevel"/>
    <w:tmpl w:val="33769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427C94"/>
    <w:multiLevelType w:val="hybridMultilevel"/>
    <w:tmpl w:val="4DC27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8F6664"/>
    <w:multiLevelType w:val="multilevel"/>
    <w:tmpl w:val="BF583712"/>
    <w:lvl w:ilvl="0">
      <w:start w:val="1"/>
      <w:numFmt w:val="decimal"/>
      <w:lvlText w:val="%1."/>
      <w:lvlJc w:val="left"/>
      <w:pPr>
        <w:ind w:left="106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6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48" w:hanging="1800"/>
      </w:pPr>
      <w:rPr>
        <w:rFonts w:hint="default"/>
      </w:rPr>
    </w:lvl>
  </w:abstractNum>
  <w:abstractNum w:abstractNumId="5">
    <w:nsid w:val="702F1730"/>
    <w:multiLevelType w:val="hybridMultilevel"/>
    <w:tmpl w:val="A296D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B2796B"/>
    <w:multiLevelType w:val="hybridMultilevel"/>
    <w:tmpl w:val="742C2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561D"/>
    <w:rsid w:val="00080AC1"/>
    <w:rsid w:val="001236D1"/>
    <w:rsid w:val="00135732"/>
    <w:rsid w:val="002A4915"/>
    <w:rsid w:val="00376CCC"/>
    <w:rsid w:val="003772D7"/>
    <w:rsid w:val="004C5756"/>
    <w:rsid w:val="005937BD"/>
    <w:rsid w:val="0059600E"/>
    <w:rsid w:val="005B71D1"/>
    <w:rsid w:val="005C331B"/>
    <w:rsid w:val="005E3391"/>
    <w:rsid w:val="005F7803"/>
    <w:rsid w:val="00600DFB"/>
    <w:rsid w:val="00607412"/>
    <w:rsid w:val="006425A3"/>
    <w:rsid w:val="0068510F"/>
    <w:rsid w:val="00711B71"/>
    <w:rsid w:val="007147E5"/>
    <w:rsid w:val="008053F0"/>
    <w:rsid w:val="00A2071D"/>
    <w:rsid w:val="00A874B4"/>
    <w:rsid w:val="00AC561D"/>
    <w:rsid w:val="00B15DDD"/>
    <w:rsid w:val="00B20929"/>
    <w:rsid w:val="00B24279"/>
    <w:rsid w:val="00B464EB"/>
    <w:rsid w:val="00B552F7"/>
    <w:rsid w:val="00B87EB4"/>
    <w:rsid w:val="00B9387C"/>
    <w:rsid w:val="00C32D08"/>
    <w:rsid w:val="00CC22C4"/>
    <w:rsid w:val="00E14F0C"/>
    <w:rsid w:val="00E153BB"/>
    <w:rsid w:val="00E60352"/>
    <w:rsid w:val="00EA26DB"/>
    <w:rsid w:val="00EE2D06"/>
    <w:rsid w:val="00FC46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4F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14F0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05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53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16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4</Pages>
  <Words>834</Words>
  <Characters>4757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uz er</cp:lastModifiedBy>
  <cp:revision>14</cp:revision>
  <cp:lastPrinted>2022-06-27T10:20:00Z</cp:lastPrinted>
  <dcterms:created xsi:type="dcterms:W3CDTF">2022-06-20T13:00:00Z</dcterms:created>
  <dcterms:modified xsi:type="dcterms:W3CDTF">2024-04-24T13:14:00Z</dcterms:modified>
</cp:coreProperties>
</file>